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67" w:rsidRDefault="00105F67" w:rsidP="00105F67">
      <w:pPr>
        <w:jc w:val="center"/>
        <w:outlineLvl w:val="0"/>
        <w:rPr>
          <w:sz w:val="36"/>
        </w:rPr>
      </w:pPr>
      <w:r>
        <w:rPr>
          <w:sz w:val="36"/>
        </w:rPr>
        <w:t>Администрация Орловского сельсовета</w:t>
      </w:r>
    </w:p>
    <w:p w:rsidR="00105F67" w:rsidRDefault="00105F67" w:rsidP="00105F67">
      <w:pPr>
        <w:jc w:val="center"/>
        <w:outlineLvl w:val="0"/>
        <w:rPr>
          <w:sz w:val="36"/>
        </w:rPr>
      </w:pPr>
      <w:r>
        <w:rPr>
          <w:sz w:val="36"/>
        </w:rPr>
        <w:t>Немецкий национальный район</w:t>
      </w:r>
    </w:p>
    <w:p w:rsidR="00105F67" w:rsidRDefault="00105F67" w:rsidP="00105F67">
      <w:pPr>
        <w:jc w:val="center"/>
        <w:outlineLvl w:val="0"/>
        <w:rPr>
          <w:sz w:val="36"/>
        </w:rPr>
      </w:pPr>
      <w:r>
        <w:rPr>
          <w:sz w:val="36"/>
        </w:rPr>
        <w:t>Алтайский край</w:t>
      </w:r>
    </w:p>
    <w:p w:rsidR="00105F67" w:rsidRDefault="00105F67" w:rsidP="00105F67">
      <w:pPr>
        <w:jc w:val="center"/>
        <w:rPr>
          <w:b/>
          <w:sz w:val="28"/>
        </w:rPr>
      </w:pPr>
    </w:p>
    <w:p w:rsidR="00105F67" w:rsidRDefault="00105F67" w:rsidP="00105F67">
      <w:pPr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>П О С Т А Н О В Л Е Н И Е</w:t>
      </w:r>
    </w:p>
    <w:p w:rsidR="00105F67" w:rsidRDefault="00105F67" w:rsidP="00105F67">
      <w:pPr>
        <w:rPr>
          <w:b/>
          <w:sz w:val="40"/>
        </w:rPr>
      </w:pPr>
    </w:p>
    <w:p w:rsidR="00105F67" w:rsidRDefault="006C570F" w:rsidP="00105F67">
      <w:pPr>
        <w:rPr>
          <w:sz w:val="28"/>
        </w:rPr>
      </w:pPr>
      <w:proofErr w:type="gramStart"/>
      <w:r>
        <w:rPr>
          <w:sz w:val="28"/>
        </w:rPr>
        <w:t>03.02.2023  №</w:t>
      </w:r>
      <w:proofErr w:type="gramEnd"/>
      <w:r>
        <w:rPr>
          <w:sz w:val="28"/>
        </w:rPr>
        <w:t>1/1</w:t>
      </w:r>
      <w:r w:rsidR="00105F67">
        <w:rPr>
          <w:sz w:val="28"/>
        </w:rPr>
        <w:t xml:space="preserve">                                                                   с. Орлово</w:t>
      </w:r>
    </w:p>
    <w:p w:rsidR="00105F67" w:rsidRDefault="00105F67" w:rsidP="00105F67">
      <w:pPr>
        <w:rPr>
          <w:sz w:val="28"/>
        </w:rPr>
      </w:pPr>
    </w:p>
    <w:p w:rsidR="006C570F" w:rsidRDefault="00105F67" w:rsidP="006C570F">
      <w:pPr>
        <w:jc w:val="center"/>
        <w:rPr>
          <w:b/>
          <w:sz w:val="28"/>
          <w:szCs w:val="28"/>
        </w:rPr>
      </w:pPr>
      <w:r w:rsidRPr="006C570F">
        <w:rPr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служащих, с указанием фактических расходов на оплату их труда</w:t>
      </w:r>
    </w:p>
    <w:p w:rsidR="006C570F" w:rsidRPr="006C570F" w:rsidRDefault="006C570F" w:rsidP="006C570F">
      <w:pPr>
        <w:jc w:val="center"/>
        <w:rPr>
          <w:b/>
          <w:sz w:val="28"/>
          <w:szCs w:val="28"/>
        </w:rPr>
      </w:pPr>
    </w:p>
    <w:p w:rsidR="006C570F" w:rsidRDefault="00105F67" w:rsidP="006C570F">
      <w:pPr>
        <w:ind w:firstLine="708"/>
        <w:jc w:val="both"/>
        <w:rPr>
          <w:sz w:val="28"/>
          <w:szCs w:val="28"/>
        </w:rPr>
      </w:pPr>
      <w:r w:rsidRPr="006C570F">
        <w:rPr>
          <w:sz w:val="28"/>
          <w:szCs w:val="28"/>
        </w:rPr>
        <w:t xml:space="preserve">В целях реализации статьи 52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6C570F" w:rsidRPr="006C570F">
        <w:rPr>
          <w:sz w:val="28"/>
          <w:szCs w:val="28"/>
        </w:rPr>
        <w:t>49</w:t>
      </w:r>
      <w:r w:rsidRPr="006C570F">
        <w:rPr>
          <w:sz w:val="28"/>
          <w:szCs w:val="28"/>
        </w:rPr>
        <w:t xml:space="preserve"> Устава </w:t>
      </w:r>
      <w:r w:rsidR="006C570F" w:rsidRPr="006C570F">
        <w:rPr>
          <w:sz w:val="28"/>
          <w:szCs w:val="28"/>
        </w:rPr>
        <w:t>муниципального образования Орловский сельсовет Немецкого национального района Алтайского края</w:t>
      </w:r>
      <w:r w:rsidRPr="006C570F">
        <w:rPr>
          <w:sz w:val="28"/>
          <w:szCs w:val="28"/>
        </w:rPr>
        <w:t xml:space="preserve">, администрация </w:t>
      </w:r>
      <w:r w:rsidR="006C570F" w:rsidRPr="006C570F">
        <w:rPr>
          <w:sz w:val="28"/>
          <w:szCs w:val="28"/>
        </w:rPr>
        <w:t xml:space="preserve">Орловского сельсовета Немецкого национального района Алтайского </w:t>
      </w:r>
      <w:proofErr w:type="gramStart"/>
      <w:r w:rsidR="006C570F" w:rsidRPr="006C570F">
        <w:rPr>
          <w:sz w:val="28"/>
          <w:szCs w:val="28"/>
        </w:rPr>
        <w:t xml:space="preserve">края </w:t>
      </w:r>
      <w:r w:rsidRPr="006C570F">
        <w:rPr>
          <w:sz w:val="28"/>
          <w:szCs w:val="28"/>
        </w:rPr>
        <w:t xml:space="preserve"> ПОСТАНОВЛЯЕТ</w:t>
      </w:r>
      <w:proofErr w:type="gramEnd"/>
      <w:r w:rsidRPr="006C570F">
        <w:rPr>
          <w:sz w:val="28"/>
          <w:szCs w:val="28"/>
        </w:rPr>
        <w:t xml:space="preserve">: </w:t>
      </w:r>
    </w:p>
    <w:p w:rsidR="006C570F" w:rsidRPr="006C570F" w:rsidRDefault="006C570F" w:rsidP="006C570F">
      <w:pPr>
        <w:ind w:firstLine="708"/>
        <w:jc w:val="both"/>
        <w:rPr>
          <w:sz w:val="28"/>
          <w:szCs w:val="28"/>
        </w:rPr>
      </w:pPr>
    </w:p>
    <w:p w:rsidR="006C570F" w:rsidRDefault="00105F67" w:rsidP="006C570F">
      <w:pPr>
        <w:jc w:val="both"/>
        <w:rPr>
          <w:sz w:val="28"/>
          <w:szCs w:val="28"/>
        </w:rPr>
      </w:pPr>
      <w:r w:rsidRPr="006C570F">
        <w:rPr>
          <w:sz w:val="28"/>
          <w:szCs w:val="28"/>
        </w:rPr>
        <w:t xml:space="preserve">1. Утвердить Порядок опубликования ежеквартальных сведений о численности муниципальных служащих, с указанием фактических расходов на оплату их труда (прилагается). </w:t>
      </w:r>
    </w:p>
    <w:p w:rsidR="006C570F" w:rsidRDefault="006C570F" w:rsidP="006C570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F67" w:rsidRPr="006C570F">
        <w:rPr>
          <w:sz w:val="28"/>
          <w:szCs w:val="28"/>
        </w:rPr>
        <w:t xml:space="preserve">. Настоящее постановление вступает в силу с даты официального </w:t>
      </w:r>
      <w:r>
        <w:rPr>
          <w:sz w:val="28"/>
          <w:szCs w:val="28"/>
        </w:rPr>
        <w:t>обнародования</w:t>
      </w:r>
      <w:r w:rsidR="00105F67" w:rsidRPr="006C570F">
        <w:rPr>
          <w:sz w:val="28"/>
          <w:szCs w:val="28"/>
        </w:rPr>
        <w:t xml:space="preserve">. </w:t>
      </w:r>
    </w:p>
    <w:p w:rsidR="006C570F" w:rsidRDefault="006C570F" w:rsidP="006C570F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установленном порядке.</w:t>
      </w:r>
    </w:p>
    <w:p w:rsidR="006C570F" w:rsidRDefault="006C570F" w:rsidP="006C570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F67" w:rsidRPr="006C570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105F67" w:rsidP="006C570F">
      <w:pPr>
        <w:jc w:val="both"/>
        <w:rPr>
          <w:sz w:val="28"/>
          <w:szCs w:val="28"/>
        </w:rPr>
      </w:pPr>
      <w:r w:rsidRPr="006C570F">
        <w:rPr>
          <w:sz w:val="28"/>
          <w:szCs w:val="28"/>
        </w:rPr>
        <w:t xml:space="preserve"> Глава </w:t>
      </w:r>
      <w:r w:rsidR="006C570F">
        <w:rPr>
          <w:sz w:val="28"/>
          <w:szCs w:val="28"/>
        </w:rPr>
        <w:t>сельсовета                                               Даниленко А.Ю.</w:t>
      </w: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6C570F" w:rsidP="006C570F">
      <w:pPr>
        <w:jc w:val="both"/>
        <w:rPr>
          <w:sz w:val="28"/>
          <w:szCs w:val="28"/>
        </w:rPr>
      </w:pPr>
    </w:p>
    <w:p w:rsidR="006C570F" w:rsidRDefault="00105F67" w:rsidP="006C570F">
      <w:pPr>
        <w:jc w:val="right"/>
        <w:rPr>
          <w:sz w:val="20"/>
          <w:szCs w:val="20"/>
        </w:rPr>
      </w:pPr>
      <w:r w:rsidRPr="006C570F">
        <w:rPr>
          <w:sz w:val="20"/>
          <w:szCs w:val="20"/>
        </w:rPr>
        <w:lastRenderedPageBreak/>
        <w:t xml:space="preserve">Приложение к постановлению администрации </w:t>
      </w:r>
    </w:p>
    <w:p w:rsidR="006C570F" w:rsidRDefault="006C570F" w:rsidP="006C57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Орловского </w:t>
      </w:r>
      <w:proofErr w:type="gramStart"/>
      <w:r>
        <w:rPr>
          <w:sz w:val="20"/>
          <w:szCs w:val="20"/>
        </w:rPr>
        <w:t xml:space="preserve">сельсовета </w:t>
      </w:r>
      <w:r w:rsidR="00105F67" w:rsidRPr="006C570F">
        <w:rPr>
          <w:sz w:val="20"/>
          <w:szCs w:val="20"/>
        </w:rPr>
        <w:t xml:space="preserve"> от</w:t>
      </w:r>
      <w:proofErr w:type="gramEnd"/>
      <w:r w:rsidR="00105F67" w:rsidRPr="006C570F">
        <w:rPr>
          <w:sz w:val="20"/>
          <w:szCs w:val="20"/>
        </w:rPr>
        <w:t xml:space="preserve"> </w:t>
      </w:r>
      <w:r>
        <w:rPr>
          <w:sz w:val="20"/>
          <w:szCs w:val="20"/>
        </w:rPr>
        <w:t>03.02.2023  № 1/1</w:t>
      </w:r>
      <w:r w:rsidR="00105F67" w:rsidRPr="006C570F">
        <w:rPr>
          <w:sz w:val="20"/>
          <w:szCs w:val="20"/>
        </w:rPr>
        <w:t xml:space="preserve"> «Об утверждении</w:t>
      </w:r>
    </w:p>
    <w:p w:rsidR="006C570F" w:rsidRDefault="00105F67" w:rsidP="006C570F">
      <w:pPr>
        <w:jc w:val="right"/>
        <w:rPr>
          <w:sz w:val="20"/>
          <w:szCs w:val="20"/>
        </w:rPr>
      </w:pPr>
      <w:r w:rsidRPr="006C570F">
        <w:rPr>
          <w:sz w:val="20"/>
          <w:szCs w:val="20"/>
        </w:rPr>
        <w:t xml:space="preserve"> Порядка опубликования ежеквартальных сведений о</w:t>
      </w:r>
    </w:p>
    <w:p w:rsidR="006C570F" w:rsidRDefault="00105F67" w:rsidP="006C570F">
      <w:pPr>
        <w:jc w:val="right"/>
        <w:rPr>
          <w:sz w:val="20"/>
          <w:szCs w:val="20"/>
        </w:rPr>
      </w:pPr>
      <w:r w:rsidRPr="006C570F">
        <w:rPr>
          <w:sz w:val="20"/>
          <w:szCs w:val="20"/>
        </w:rPr>
        <w:t xml:space="preserve"> численности муниципальных служащих органов</w:t>
      </w:r>
    </w:p>
    <w:p w:rsidR="006C570F" w:rsidRDefault="00105F67" w:rsidP="006C570F">
      <w:pPr>
        <w:jc w:val="right"/>
        <w:rPr>
          <w:sz w:val="20"/>
          <w:szCs w:val="20"/>
        </w:rPr>
      </w:pPr>
      <w:r w:rsidRPr="006C570F">
        <w:rPr>
          <w:sz w:val="20"/>
          <w:szCs w:val="20"/>
        </w:rPr>
        <w:t xml:space="preserve"> местного самоуправления, с указанием </w:t>
      </w:r>
    </w:p>
    <w:p w:rsidR="006C570F" w:rsidRPr="006C570F" w:rsidRDefault="00105F67" w:rsidP="006C570F">
      <w:pPr>
        <w:jc w:val="right"/>
        <w:rPr>
          <w:sz w:val="20"/>
          <w:szCs w:val="20"/>
        </w:rPr>
      </w:pPr>
      <w:r w:rsidRPr="006C570F">
        <w:rPr>
          <w:sz w:val="20"/>
          <w:szCs w:val="20"/>
        </w:rPr>
        <w:t>фактических расходов на оплату их труда»</w:t>
      </w:r>
    </w:p>
    <w:p w:rsidR="006C570F" w:rsidRDefault="006C570F" w:rsidP="006C570F">
      <w:pPr>
        <w:jc w:val="right"/>
        <w:rPr>
          <w:sz w:val="28"/>
          <w:szCs w:val="28"/>
        </w:rPr>
      </w:pPr>
    </w:p>
    <w:p w:rsid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6E1B15">
        <w:rPr>
          <w:rStyle w:val="a4"/>
          <w:color w:val="282828"/>
          <w:sz w:val="28"/>
          <w:szCs w:val="28"/>
        </w:rPr>
        <w:t>ПОРЯДОК</w:t>
      </w:r>
      <w:r w:rsidRPr="006E1B15">
        <w:rPr>
          <w:color w:val="282828"/>
          <w:sz w:val="28"/>
          <w:szCs w:val="28"/>
        </w:rPr>
        <w:br/>
      </w:r>
      <w:r w:rsidRPr="006C570F">
        <w:rPr>
          <w:b/>
          <w:sz w:val="28"/>
          <w:szCs w:val="28"/>
        </w:rPr>
        <w:t>Порядка опубликования ежеквартальных сведений о чис</w:t>
      </w:r>
      <w:r>
        <w:rPr>
          <w:b/>
          <w:sz w:val="28"/>
          <w:szCs w:val="28"/>
        </w:rPr>
        <w:t>ленности муниципальных служащих</w:t>
      </w:r>
      <w:r w:rsidRPr="006C570F">
        <w:rPr>
          <w:b/>
          <w:sz w:val="28"/>
          <w:szCs w:val="28"/>
        </w:rPr>
        <w:t>, с указанием фактических расходов на оплату их труда</w:t>
      </w:r>
      <w:r w:rsidRPr="006E1B15">
        <w:rPr>
          <w:color w:val="282828"/>
          <w:sz w:val="28"/>
          <w:szCs w:val="28"/>
        </w:rPr>
        <w:t xml:space="preserve"> </w:t>
      </w:r>
    </w:p>
    <w:p w:rsid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1.Общии п</w:t>
      </w:r>
      <w:r w:rsidRPr="006E1B15">
        <w:rPr>
          <w:color w:val="282828"/>
          <w:sz w:val="28"/>
          <w:szCs w:val="28"/>
        </w:rPr>
        <w:t>оложения</w:t>
      </w:r>
    </w:p>
    <w:p w:rsid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E1B15">
        <w:rPr>
          <w:color w:val="282828"/>
          <w:sz w:val="28"/>
          <w:szCs w:val="28"/>
        </w:rPr>
        <w:t xml:space="preserve">1.1. Порядок опубликования ежеквартальных сведений о численности муниципальных служащих и о фактических расходах на оплату их труда (далее – порядок) устанавливает процедуру представления, формирования, утверждения и официального опубликования ежеквартальных сведений о численности и фактических расходах на оплату труда муниципальных служащих органов местного </w:t>
      </w:r>
    </w:p>
    <w:p w:rsidR="006E1B15" w:rsidRP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E1B15">
        <w:rPr>
          <w:color w:val="282828"/>
          <w:sz w:val="28"/>
          <w:szCs w:val="28"/>
        </w:rPr>
        <w:t>2. Порядок представления информации о численности муниципальных служащих и о фактических расходах на оплату их труда</w:t>
      </w:r>
      <w:r w:rsidRPr="006E1B15">
        <w:rPr>
          <w:color w:val="282828"/>
          <w:sz w:val="28"/>
          <w:szCs w:val="28"/>
        </w:rPr>
        <w:br/>
        <w:t xml:space="preserve">2.1. Сведения о численности муниципальных служащих и о фактических расходах на оплату их труда формируются </w:t>
      </w:r>
      <w:r>
        <w:rPr>
          <w:color w:val="282828"/>
          <w:sz w:val="28"/>
          <w:szCs w:val="28"/>
        </w:rPr>
        <w:t xml:space="preserve">заместителем главы администрации </w:t>
      </w:r>
      <w:r w:rsidRPr="006E1B15">
        <w:rPr>
          <w:color w:val="282828"/>
          <w:sz w:val="28"/>
          <w:szCs w:val="28"/>
        </w:rPr>
        <w:t>ежеквартально в срок до 25 числа месяца, следующего за отчётным периодом (за 12 месяцев текущего года – до 30 января года, следующего за отчётным периодом). </w:t>
      </w:r>
      <w:r w:rsidRPr="006E1B15">
        <w:rPr>
          <w:color w:val="282828"/>
          <w:sz w:val="28"/>
          <w:szCs w:val="28"/>
        </w:rPr>
        <w:br/>
        <w:t>2.2. Ежеквартальные сведения о численности муниципальных служащих, с указанием фактических расходов на оплату их труда представляются по следующему графику: </w:t>
      </w:r>
      <w:r w:rsidRPr="006E1B15">
        <w:rPr>
          <w:color w:val="282828"/>
          <w:sz w:val="28"/>
          <w:szCs w:val="28"/>
        </w:rPr>
        <w:br/>
        <w:t>- за 1 квартал текущего года – до 25 апреля; </w:t>
      </w:r>
      <w:r w:rsidRPr="006E1B15">
        <w:rPr>
          <w:color w:val="282828"/>
          <w:sz w:val="28"/>
          <w:szCs w:val="28"/>
        </w:rPr>
        <w:br/>
        <w:t>- за 2 квартал текущего года – до 25 июля; </w:t>
      </w:r>
      <w:r w:rsidRPr="006E1B15">
        <w:rPr>
          <w:color w:val="282828"/>
          <w:sz w:val="28"/>
          <w:szCs w:val="28"/>
        </w:rPr>
        <w:br/>
        <w:t>- за 3 квартал текущего года – до 25 октября; </w:t>
      </w:r>
      <w:r w:rsidRPr="006E1B15">
        <w:rPr>
          <w:color w:val="282828"/>
          <w:sz w:val="28"/>
          <w:szCs w:val="28"/>
        </w:rPr>
        <w:br/>
        <w:t>- за 4 квартал текущего года – до 30 января года, следующего за отчётным периодом.</w:t>
      </w:r>
    </w:p>
    <w:p w:rsidR="006E1B15" w:rsidRP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E1B15">
        <w:rPr>
          <w:color w:val="282828"/>
          <w:sz w:val="28"/>
          <w:szCs w:val="28"/>
        </w:rPr>
        <w:t xml:space="preserve">3. Порядок утверждения и </w:t>
      </w:r>
      <w:r>
        <w:rPr>
          <w:color w:val="282828"/>
          <w:sz w:val="28"/>
          <w:szCs w:val="28"/>
        </w:rPr>
        <w:t>обнародования</w:t>
      </w:r>
      <w:r w:rsidRPr="006E1B15">
        <w:rPr>
          <w:color w:val="282828"/>
          <w:sz w:val="28"/>
          <w:szCs w:val="28"/>
        </w:rPr>
        <w:t xml:space="preserve"> ежеквартальных сведений о численности муниципальных служащих и о фактических расходах на оплату их труда</w:t>
      </w:r>
    </w:p>
    <w:p w:rsidR="006E1B15" w:rsidRPr="006E1B15" w:rsidRDefault="006E1B15" w:rsidP="006E1B15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E1B15">
        <w:rPr>
          <w:color w:val="282828"/>
          <w:sz w:val="28"/>
          <w:szCs w:val="28"/>
        </w:rPr>
        <w:t xml:space="preserve">3.1. </w:t>
      </w:r>
      <w:r>
        <w:rPr>
          <w:color w:val="282828"/>
          <w:sz w:val="28"/>
          <w:szCs w:val="28"/>
        </w:rPr>
        <w:t xml:space="preserve">Заместитель главы </w:t>
      </w:r>
      <w:r w:rsidRPr="006E1B15">
        <w:rPr>
          <w:color w:val="282828"/>
          <w:sz w:val="28"/>
          <w:szCs w:val="28"/>
        </w:rPr>
        <w:t>администрации не позднее 25 числа месяца, следующего за отчётным периодом, формирует сведения о численности муниципальных служащих, и о фактических расходах на оплату их труда (далее – сведения) по форме, согласно приложению № 2 к настоящему порядку.</w:t>
      </w:r>
      <w:r w:rsidRPr="006E1B15">
        <w:rPr>
          <w:color w:val="282828"/>
          <w:sz w:val="28"/>
          <w:szCs w:val="28"/>
        </w:rPr>
        <w:br/>
        <w:t xml:space="preserve">3.2. Сведения подлежат </w:t>
      </w:r>
      <w:r>
        <w:rPr>
          <w:color w:val="282828"/>
          <w:sz w:val="28"/>
          <w:szCs w:val="28"/>
        </w:rPr>
        <w:t>обнародованию</w:t>
      </w:r>
      <w:r w:rsidRPr="006E1B15">
        <w:rPr>
          <w:color w:val="282828"/>
          <w:sz w:val="28"/>
          <w:szCs w:val="28"/>
        </w:rPr>
        <w:t xml:space="preserve"> до последнего числа месяца, </w:t>
      </w:r>
      <w:r w:rsidRPr="006E1B15">
        <w:rPr>
          <w:color w:val="282828"/>
          <w:sz w:val="28"/>
          <w:szCs w:val="28"/>
        </w:rPr>
        <w:lastRenderedPageBreak/>
        <w:t>следующего за отчётным периодом и размещению на официальном сайте администрации в сети Интернет.</w:t>
      </w:r>
    </w:p>
    <w:p w:rsidR="00847D04" w:rsidRPr="006E1B15" w:rsidRDefault="00847D04" w:rsidP="006E1B15">
      <w:pPr>
        <w:jc w:val="both"/>
        <w:rPr>
          <w:sz w:val="28"/>
          <w:szCs w:val="28"/>
        </w:rPr>
      </w:pPr>
    </w:p>
    <w:p w:rsidR="006E1B15" w:rsidRPr="006E1B15" w:rsidRDefault="006E1B15" w:rsidP="006E1B15">
      <w:pPr>
        <w:jc w:val="both"/>
        <w:rPr>
          <w:sz w:val="28"/>
          <w:szCs w:val="28"/>
        </w:rPr>
      </w:pPr>
    </w:p>
    <w:p w:rsidR="006E1B15" w:rsidRPr="006E1B15" w:rsidRDefault="006E1B15" w:rsidP="006E1B15">
      <w:pPr>
        <w:jc w:val="both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Default="006E1B15" w:rsidP="006E1B15">
      <w:pPr>
        <w:pStyle w:val="Default"/>
        <w:widowControl w:val="0"/>
        <w:ind w:left="3828"/>
        <w:jc w:val="right"/>
        <w:rPr>
          <w:sz w:val="20"/>
          <w:szCs w:val="20"/>
        </w:rPr>
      </w:pPr>
    </w:p>
    <w:p w:rsidR="006E1B15" w:rsidRPr="006E1B15" w:rsidRDefault="006E1B15" w:rsidP="006E1B15">
      <w:pPr>
        <w:pStyle w:val="Default"/>
        <w:widowControl w:val="0"/>
        <w:ind w:left="3828"/>
        <w:jc w:val="right"/>
        <w:rPr>
          <w:sz w:val="20"/>
          <w:szCs w:val="20"/>
        </w:rPr>
      </w:pPr>
      <w:bookmarkStart w:id="0" w:name="_GoBack"/>
      <w:bookmarkEnd w:id="0"/>
      <w:r w:rsidRPr="006E1B15">
        <w:rPr>
          <w:sz w:val="20"/>
          <w:szCs w:val="20"/>
        </w:rPr>
        <w:lastRenderedPageBreak/>
        <w:t>Приложение № 2</w:t>
      </w:r>
    </w:p>
    <w:p w:rsidR="006E1B15" w:rsidRPr="006E1B15" w:rsidRDefault="006E1B15" w:rsidP="006E1B15">
      <w:pPr>
        <w:pStyle w:val="Default"/>
        <w:widowControl w:val="0"/>
        <w:ind w:left="3828"/>
        <w:jc w:val="right"/>
        <w:rPr>
          <w:bCs/>
          <w:sz w:val="20"/>
          <w:szCs w:val="20"/>
        </w:rPr>
      </w:pPr>
      <w:r w:rsidRPr="006E1B15">
        <w:rPr>
          <w:bCs/>
          <w:sz w:val="20"/>
          <w:szCs w:val="20"/>
        </w:rPr>
        <w:t xml:space="preserve">к порядку </w:t>
      </w:r>
      <w:r w:rsidRPr="006E1B15">
        <w:rPr>
          <w:bCs/>
          <w:sz w:val="20"/>
          <w:szCs w:val="20"/>
        </w:rPr>
        <w:t>обнародования</w:t>
      </w:r>
      <w:r w:rsidRPr="006E1B15">
        <w:rPr>
          <w:bCs/>
          <w:sz w:val="20"/>
          <w:szCs w:val="20"/>
        </w:rPr>
        <w:t xml:space="preserve"> ежеквартальных сведений о численности </w:t>
      </w:r>
      <w:proofErr w:type="gramStart"/>
      <w:r w:rsidRPr="006E1B15">
        <w:rPr>
          <w:bCs/>
          <w:sz w:val="20"/>
          <w:szCs w:val="20"/>
        </w:rPr>
        <w:t xml:space="preserve">муниципальных  </w:t>
      </w:r>
      <w:r w:rsidRPr="006E1B15">
        <w:rPr>
          <w:bCs/>
          <w:sz w:val="20"/>
          <w:szCs w:val="20"/>
        </w:rPr>
        <w:t>служащих</w:t>
      </w:r>
      <w:proofErr w:type="gramEnd"/>
      <w:r w:rsidRPr="006E1B15">
        <w:rPr>
          <w:bCs/>
          <w:sz w:val="20"/>
          <w:szCs w:val="20"/>
        </w:rPr>
        <w:t xml:space="preserve"> и о фактических расходах на оплату их труда</w:t>
      </w:r>
    </w:p>
    <w:p w:rsidR="006E1B15" w:rsidRPr="006E1B15" w:rsidRDefault="006E1B15" w:rsidP="006E1B15">
      <w:pPr>
        <w:pStyle w:val="Default"/>
        <w:widowControl w:val="0"/>
        <w:jc w:val="right"/>
        <w:rPr>
          <w:b/>
          <w:bCs/>
          <w:sz w:val="28"/>
          <w:szCs w:val="28"/>
        </w:rPr>
      </w:pPr>
    </w:p>
    <w:p w:rsidR="006E1B15" w:rsidRPr="006E1B15" w:rsidRDefault="006E1B15" w:rsidP="006E1B15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6E1B15" w:rsidRPr="006E1B15" w:rsidRDefault="006E1B15" w:rsidP="006E1B15">
      <w:pPr>
        <w:pStyle w:val="Default"/>
        <w:widowControl w:val="0"/>
        <w:jc w:val="center"/>
        <w:rPr>
          <w:sz w:val="28"/>
          <w:szCs w:val="28"/>
        </w:rPr>
      </w:pPr>
      <w:r w:rsidRPr="006E1B15">
        <w:rPr>
          <w:b/>
          <w:bCs/>
          <w:sz w:val="28"/>
          <w:szCs w:val="28"/>
        </w:rPr>
        <w:t>Сведения</w:t>
      </w:r>
    </w:p>
    <w:p w:rsidR="006E1B15" w:rsidRPr="006E1B15" w:rsidRDefault="006E1B15" w:rsidP="006E1B15">
      <w:pPr>
        <w:pStyle w:val="Default"/>
        <w:widowControl w:val="0"/>
        <w:jc w:val="center"/>
        <w:rPr>
          <w:sz w:val="28"/>
          <w:szCs w:val="28"/>
        </w:rPr>
      </w:pPr>
      <w:r w:rsidRPr="006E1B15">
        <w:rPr>
          <w:b/>
          <w:bCs/>
          <w:sz w:val="28"/>
          <w:szCs w:val="28"/>
        </w:rPr>
        <w:t>о численности муниципальных служащих   и фактических расходах на оплату их труда</w:t>
      </w:r>
    </w:p>
    <w:p w:rsidR="006E1B15" w:rsidRPr="006E1B15" w:rsidRDefault="006E1B15" w:rsidP="006E1B15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6E1B15" w:rsidRPr="006E1B15" w:rsidRDefault="006E1B15" w:rsidP="006E1B15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6E1B15" w:rsidRPr="006E1B15" w:rsidRDefault="006E1B15" w:rsidP="006E1B15">
      <w:pPr>
        <w:pStyle w:val="Default"/>
        <w:widowControl w:val="0"/>
        <w:jc w:val="center"/>
        <w:rPr>
          <w:sz w:val="28"/>
          <w:szCs w:val="28"/>
        </w:rPr>
      </w:pPr>
      <w:r w:rsidRPr="006E1B15">
        <w:rPr>
          <w:b/>
          <w:bCs/>
          <w:sz w:val="28"/>
          <w:szCs w:val="28"/>
        </w:rPr>
        <w:t>за _______________________________________________________ 20__ года</w:t>
      </w:r>
    </w:p>
    <w:p w:rsidR="006E1B15" w:rsidRPr="006E1B15" w:rsidRDefault="006E1B15" w:rsidP="006E1B15">
      <w:pPr>
        <w:pStyle w:val="Default"/>
        <w:widowControl w:val="0"/>
        <w:jc w:val="center"/>
        <w:rPr>
          <w:b/>
          <w:bCs/>
          <w:sz w:val="28"/>
          <w:szCs w:val="28"/>
        </w:rPr>
      </w:pPr>
      <w:r w:rsidRPr="006E1B15">
        <w:rPr>
          <w:b/>
          <w:bCs/>
          <w:sz w:val="28"/>
          <w:szCs w:val="28"/>
        </w:rPr>
        <w:t>отчётный период (первый квартал, полугодие, девять месяцев, год)</w:t>
      </w:r>
    </w:p>
    <w:p w:rsidR="006E1B15" w:rsidRPr="006E1B15" w:rsidRDefault="006E1B15" w:rsidP="006E1B15">
      <w:pPr>
        <w:pStyle w:val="Default"/>
        <w:widowControl w:val="0"/>
        <w:jc w:val="center"/>
        <w:rPr>
          <w:sz w:val="28"/>
          <w:szCs w:val="28"/>
        </w:rPr>
      </w:pPr>
    </w:p>
    <w:p w:rsidR="006E1B15" w:rsidRPr="006E1B15" w:rsidRDefault="006E1B15" w:rsidP="006E1B15">
      <w:pPr>
        <w:widowControl w:val="0"/>
        <w:rPr>
          <w:sz w:val="28"/>
          <w:szCs w:val="28"/>
          <w:vertAlign w:val="superscript"/>
        </w:rPr>
      </w:pPr>
    </w:p>
    <w:p w:rsidR="006E1B15" w:rsidRPr="006E1B15" w:rsidRDefault="006E1B15" w:rsidP="006E1B15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E1B15" w:rsidRPr="006E1B15" w:rsidTr="006E1B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6E1B15">
              <w:rPr>
                <w:b/>
                <w:bCs/>
                <w:color w:val="3B2D36"/>
                <w:sz w:val="28"/>
                <w:szCs w:val="28"/>
              </w:rPr>
              <w:t xml:space="preserve">Показатель, </w:t>
            </w:r>
            <w:proofErr w:type="spellStart"/>
            <w:r w:rsidRPr="006E1B15">
              <w:rPr>
                <w:b/>
                <w:bCs/>
                <w:color w:val="3B2D36"/>
                <w:sz w:val="28"/>
                <w:szCs w:val="28"/>
              </w:rPr>
              <w:t>ед.изм</w:t>
            </w:r>
            <w:proofErr w:type="spellEnd"/>
            <w:r w:rsidRPr="006E1B15">
              <w:rPr>
                <w:b/>
                <w:bCs/>
                <w:color w:val="3B2D36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6E1B15">
              <w:rPr>
                <w:b/>
                <w:bCs/>
                <w:color w:val="3B2D36"/>
                <w:sz w:val="28"/>
                <w:szCs w:val="28"/>
              </w:rPr>
              <w:t>Объем расходов (</w:t>
            </w:r>
            <w:proofErr w:type="spellStart"/>
            <w:r w:rsidRPr="006E1B15">
              <w:rPr>
                <w:b/>
                <w:bCs/>
                <w:color w:val="3B2D36"/>
                <w:sz w:val="28"/>
                <w:szCs w:val="28"/>
              </w:rPr>
              <w:t>тыс.руб</w:t>
            </w:r>
            <w:proofErr w:type="spellEnd"/>
            <w:r w:rsidRPr="006E1B15">
              <w:rPr>
                <w:b/>
                <w:bCs/>
                <w:color w:val="3B2D36"/>
                <w:sz w:val="28"/>
                <w:szCs w:val="28"/>
              </w:rPr>
              <w:t>)</w:t>
            </w:r>
          </w:p>
        </w:tc>
      </w:tr>
      <w:tr w:rsidR="006E1B15" w:rsidRPr="006E1B15" w:rsidTr="006E1B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6E1B15">
              <w:rPr>
                <w:color w:val="3B2D36"/>
                <w:sz w:val="28"/>
                <w:szCs w:val="28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E1B15">
              <w:rPr>
                <w:color w:val="3B2D36"/>
                <w:sz w:val="28"/>
                <w:szCs w:val="28"/>
              </w:rPr>
              <w:t>тыс.руб</w:t>
            </w:r>
            <w:proofErr w:type="spellEnd"/>
            <w:r w:rsidRPr="006E1B15">
              <w:rPr>
                <w:color w:val="3B2D36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</w:p>
        </w:tc>
      </w:tr>
      <w:tr w:rsidR="006E1B15" w:rsidRPr="006E1B15" w:rsidTr="006E1B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6E1B15">
              <w:rPr>
                <w:color w:val="3B2D36"/>
                <w:sz w:val="28"/>
                <w:szCs w:val="28"/>
              </w:rPr>
              <w:t xml:space="preserve">В </w:t>
            </w:r>
            <w:proofErr w:type="spellStart"/>
            <w:r w:rsidRPr="006E1B15">
              <w:rPr>
                <w:color w:val="3B2D36"/>
                <w:sz w:val="28"/>
                <w:szCs w:val="28"/>
              </w:rPr>
              <w:t>т.ч</w:t>
            </w:r>
            <w:proofErr w:type="spellEnd"/>
            <w:r w:rsidRPr="006E1B15">
              <w:rPr>
                <w:color w:val="3B2D36"/>
                <w:sz w:val="28"/>
                <w:szCs w:val="28"/>
              </w:rPr>
              <w:t>. заработная плата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</w:p>
        </w:tc>
      </w:tr>
      <w:tr w:rsidR="006E1B15" w:rsidRPr="006E1B15" w:rsidTr="006E1B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6E1B15">
              <w:rPr>
                <w:color w:val="3B2D36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</w:p>
        </w:tc>
      </w:tr>
      <w:tr w:rsidR="006E1B15" w:rsidRPr="006E1B15" w:rsidTr="006E1B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  <w:r w:rsidRPr="006E1B15">
              <w:rPr>
                <w:color w:val="3B2D36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15" w:rsidRPr="006E1B15" w:rsidRDefault="006E1B15">
            <w:pPr>
              <w:spacing w:before="100" w:beforeAutospacing="1" w:after="100" w:afterAutospacing="1"/>
              <w:jc w:val="center"/>
              <w:rPr>
                <w:color w:val="3B2D36"/>
                <w:sz w:val="28"/>
                <w:szCs w:val="28"/>
              </w:rPr>
            </w:pPr>
          </w:p>
        </w:tc>
      </w:tr>
    </w:tbl>
    <w:p w:rsidR="006E1B15" w:rsidRPr="006E1B15" w:rsidRDefault="006E1B15" w:rsidP="006E1B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1B15" w:rsidRPr="006E1B15" w:rsidRDefault="006E1B15" w:rsidP="006E1B15">
      <w:pPr>
        <w:jc w:val="center"/>
        <w:rPr>
          <w:b/>
          <w:sz w:val="28"/>
          <w:szCs w:val="28"/>
        </w:rPr>
      </w:pPr>
    </w:p>
    <w:p w:rsidR="006E1B15" w:rsidRPr="006E1B15" w:rsidRDefault="006E1B15" w:rsidP="006E1B15">
      <w:pPr>
        <w:jc w:val="center"/>
        <w:rPr>
          <w:b/>
          <w:sz w:val="28"/>
          <w:szCs w:val="28"/>
        </w:rPr>
      </w:pPr>
    </w:p>
    <w:p w:rsidR="006E1B15" w:rsidRPr="006E1B15" w:rsidRDefault="006E1B15" w:rsidP="006E1B15">
      <w:pPr>
        <w:widowControl w:val="0"/>
        <w:rPr>
          <w:sz w:val="28"/>
          <w:szCs w:val="28"/>
          <w:vertAlign w:val="superscript"/>
        </w:rPr>
      </w:pPr>
    </w:p>
    <w:p w:rsidR="006E1B15" w:rsidRPr="006E1B15" w:rsidRDefault="006E1B15" w:rsidP="006E1B15">
      <w:pPr>
        <w:widowControl w:val="0"/>
        <w:rPr>
          <w:sz w:val="28"/>
          <w:szCs w:val="28"/>
        </w:rPr>
      </w:pPr>
    </w:p>
    <w:p w:rsidR="006E1B15" w:rsidRPr="006E1B15" w:rsidRDefault="006E1B15" w:rsidP="006E1B1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сельсовета __________</w:t>
      </w:r>
      <w:r w:rsidRPr="006E1B15">
        <w:rPr>
          <w:sz w:val="28"/>
          <w:szCs w:val="28"/>
        </w:rPr>
        <w:t xml:space="preserve">_____ _______________ ______________ </w:t>
      </w:r>
    </w:p>
    <w:p w:rsidR="006E1B15" w:rsidRPr="006E1B15" w:rsidRDefault="006E1B15" w:rsidP="006E1B15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(должность) </w:t>
      </w:r>
      <w:r>
        <w:rPr>
          <w:sz w:val="20"/>
          <w:szCs w:val="20"/>
        </w:rPr>
        <w:tab/>
        <w:t xml:space="preserve">         </w:t>
      </w:r>
      <w:proofErr w:type="gramStart"/>
      <w:r>
        <w:rPr>
          <w:sz w:val="20"/>
          <w:szCs w:val="20"/>
        </w:rPr>
        <w:t xml:space="preserve">  </w:t>
      </w:r>
      <w:r w:rsidRPr="006E1B15">
        <w:rPr>
          <w:sz w:val="20"/>
          <w:szCs w:val="20"/>
        </w:rPr>
        <w:t xml:space="preserve"> (</w:t>
      </w:r>
      <w:proofErr w:type="gramEnd"/>
      <w:r w:rsidRPr="006E1B15">
        <w:rPr>
          <w:sz w:val="20"/>
          <w:szCs w:val="20"/>
        </w:rPr>
        <w:t xml:space="preserve">подпись) </w:t>
      </w:r>
      <w:r w:rsidRPr="006E1B15">
        <w:rPr>
          <w:sz w:val="20"/>
          <w:szCs w:val="20"/>
        </w:rPr>
        <w:tab/>
        <w:t xml:space="preserve">         (расшифровка подписи) </w:t>
      </w:r>
    </w:p>
    <w:p w:rsidR="006E1B15" w:rsidRPr="006E1B15" w:rsidRDefault="006E1B15" w:rsidP="006E1B15">
      <w:pPr>
        <w:widowControl w:val="0"/>
        <w:rPr>
          <w:sz w:val="28"/>
          <w:szCs w:val="28"/>
        </w:rPr>
      </w:pPr>
    </w:p>
    <w:p w:rsidR="006E1B15" w:rsidRPr="006E1B15" w:rsidRDefault="006E1B15" w:rsidP="006E1B15">
      <w:pPr>
        <w:widowControl w:val="0"/>
        <w:rPr>
          <w:sz w:val="28"/>
          <w:szCs w:val="28"/>
        </w:rPr>
      </w:pPr>
    </w:p>
    <w:p w:rsidR="006E1B15" w:rsidRPr="006E1B15" w:rsidRDefault="006E1B15" w:rsidP="006E1B15">
      <w:pPr>
        <w:widowControl w:val="0"/>
        <w:rPr>
          <w:sz w:val="28"/>
          <w:szCs w:val="28"/>
        </w:rPr>
      </w:pPr>
      <w:r w:rsidRPr="006E1B15">
        <w:rPr>
          <w:sz w:val="28"/>
          <w:szCs w:val="28"/>
        </w:rPr>
        <w:t xml:space="preserve">Исполнитель _____________________ ______________ _______________ </w:t>
      </w:r>
    </w:p>
    <w:p w:rsidR="006E1B15" w:rsidRPr="006E1B15" w:rsidRDefault="006E1B15" w:rsidP="006E1B15">
      <w:pPr>
        <w:widowControl w:val="0"/>
        <w:ind w:left="2124" w:firstLine="708"/>
        <w:rPr>
          <w:sz w:val="20"/>
          <w:szCs w:val="20"/>
        </w:rPr>
      </w:pPr>
      <w:r w:rsidRPr="006E1B15">
        <w:rPr>
          <w:sz w:val="20"/>
          <w:szCs w:val="20"/>
        </w:rPr>
        <w:t xml:space="preserve">(должность) </w:t>
      </w:r>
      <w:r w:rsidRPr="006E1B15">
        <w:rPr>
          <w:sz w:val="20"/>
          <w:szCs w:val="20"/>
        </w:rPr>
        <w:tab/>
      </w:r>
      <w:r w:rsidRPr="006E1B15">
        <w:rPr>
          <w:sz w:val="20"/>
          <w:szCs w:val="20"/>
        </w:rPr>
        <w:tab/>
        <w:t xml:space="preserve">    </w:t>
      </w:r>
      <w:proofErr w:type="gramStart"/>
      <w:r w:rsidRPr="006E1B15">
        <w:rPr>
          <w:sz w:val="20"/>
          <w:szCs w:val="20"/>
        </w:rPr>
        <w:t xml:space="preserve">   (</w:t>
      </w:r>
      <w:proofErr w:type="gramEnd"/>
      <w:r w:rsidRPr="006E1B15">
        <w:rPr>
          <w:sz w:val="20"/>
          <w:szCs w:val="20"/>
        </w:rPr>
        <w:t xml:space="preserve">подпись) </w:t>
      </w:r>
      <w:r w:rsidRPr="006E1B15">
        <w:rPr>
          <w:sz w:val="20"/>
          <w:szCs w:val="20"/>
        </w:rPr>
        <w:tab/>
        <w:t xml:space="preserve">        (расшифровка подписи) </w:t>
      </w:r>
    </w:p>
    <w:p w:rsidR="006E1B15" w:rsidRPr="006E1B15" w:rsidRDefault="006E1B15" w:rsidP="006E1B15">
      <w:pPr>
        <w:widowControl w:val="0"/>
        <w:rPr>
          <w:sz w:val="28"/>
          <w:szCs w:val="28"/>
        </w:rPr>
      </w:pPr>
    </w:p>
    <w:p w:rsidR="006E1B15" w:rsidRPr="006E1B15" w:rsidRDefault="006E1B15" w:rsidP="006E1B15">
      <w:pPr>
        <w:widowControl w:val="0"/>
        <w:jc w:val="right"/>
        <w:rPr>
          <w:sz w:val="28"/>
          <w:szCs w:val="28"/>
        </w:rPr>
      </w:pPr>
      <w:r w:rsidRPr="006E1B15">
        <w:rPr>
          <w:sz w:val="28"/>
          <w:szCs w:val="28"/>
        </w:rPr>
        <w:t>«____» _______________ 20___ год.</w:t>
      </w: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p w:rsidR="006E1B15" w:rsidRPr="006E1B15" w:rsidRDefault="006E1B15" w:rsidP="006E1B15">
      <w:pPr>
        <w:jc w:val="center"/>
        <w:rPr>
          <w:sz w:val="28"/>
          <w:szCs w:val="28"/>
        </w:rPr>
      </w:pPr>
    </w:p>
    <w:sectPr w:rsidR="006E1B15" w:rsidRPr="006E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27"/>
    <w:rsid w:val="00105F67"/>
    <w:rsid w:val="00357A27"/>
    <w:rsid w:val="006C570F"/>
    <w:rsid w:val="006E1B15"/>
    <w:rsid w:val="00847D04"/>
    <w:rsid w:val="00E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E241"/>
  <w15:chartTrackingRefBased/>
  <w15:docId w15:val="{FB2DDCB2-9B3F-4FA3-9F62-06C2A458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6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B1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E1B15"/>
    <w:rPr>
      <w:b/>
      <w:bCs/>
    </w:rPr>
  </w:style>
  <w:style w:type="paragraph" w:customStyle="1" w:styleId="Default">
    <w:name w:val="Default"/>
    <w:rsid w:val="006E1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B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cp:lastPrinted>2023-07-13T02:44:00Z</cp:lastPrinted>
  <dcterms:created xsi:type="dcterms:W3CDTF">2023-07-12T09:49:00Z</dcterms:created>
  <dcterms:modified xsi:type="dcterms:W3CDTF">2023-07-13T02:44:00Z</dcterms:modified>
</cp:coreProperties>
</file>